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80" w:rsidRPr="008C65DD" w:rsidRDefault="00AB6480" w:rsidP="00176015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val="ru-RU" w:eastAsia="ru-RU"/>
        </w:rPr>
      </w:pPr>
      <w:r w:rsidRPr="008C65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8C65DD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70E7392" wp14:editId="0074AA0B">
            <wp:extent cx="425450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480" w:rsidRPr="008C65DD" w:rsidRDefault="00AB6480" w:rsidP="00176015">
      <w:pPr>
        <w:tabs>
          <w:tab w:val="center" w:pos="439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БОРАТИНСЬКА</w:t>
      </w:r>
      <w:r w:rsidRPr="008C65D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СІЛЬСЬКА  РАДА </w:t>
      </w:r>
    </w:p>
    <w:p w:rsidR="00AB6480" w:rsidRPr="008C65DD" w:rsidRDefault="00AB6480" w:rsidP="00176015">
      <w:pPr>
        <w:tabs>
          <w:tab w:val="center" w:pos="439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C6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ЛУЦЬКОГО РАЙОНУ  ВОЛИНСЬКОЇ  ОБЛАСТІ  </w:t>
      </w:r>
    </w:p>
    <w:p w:rsidR="00AB6480" w:rsidRDefault="00AB6480" w:rsidP="0017601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97EAC">
        <w:rPr>
          <w:rFonts w:ascii="Times New Roman" w:hAnsi="Times New Roman" w:cs="Times New Roman"/>
          <w:b/>
          <w:sz w:val="28"/>
          <w:szCs w:val="28"/>
          <w:lang w:val="ru-RU"/>
        </w:rPr>
        <w:t>ВИКОНАВЧИЙ КОМІТЕТ</w:t>
      </w:r>
    </w:p>
    <w:p w:rsidR="00AB6480" w:rsidRDefault="00AB6480" w:rsidP="0017601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B6480" w:rsidRDefault="00AB6480" w:rsidP="0017601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РІШЕННЯ </w:t>
      </w:r>
    </w:p>
    <w:p w:rsidR="00AB6480" w:rsidRDefault="00AB6480" w:rsidP="0017601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97EA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697E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5B1E">
        <w:rPr>
          <w:rFonts w:ascii="Times New Roman" w:hAnsi="Times New Roman" w:cs="Times New Roman"/>
          <w:sz w:val="28"/>
          <w:szCs w:val="28"/>
          <w:lang w:val="ru-RU"/>
        </w:rPr>
        <w:t>30.12.2020 року</w:t>
      </w:r>
      <w:r w:rsidRPr="00697E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5B1E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9B3D64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Боратин</w:t>
      </w:r>
      <w:proofErr w:type="spellEnd"/>
    </w:p>
    <w:p w:rsidR="00176015" w:rsidRDefault="00176015" w:rsidP="00176015">
      <w:pPr>
        <w:spacing w:after="0" w:line="276" w:lineRule="auto"/>
        <w:ind w:right="425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B6480" w:rsidRDefault="00AB6480" w:rsidP="00176015">
      <w:pPr>
        <w:spacing w:after="0" w:line="276" w:lineRule="auto"/>
        <w:ind w:right="425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B6480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організацію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проведення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конкурсу з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визначення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виконавця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послуг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вивезення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побутових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відходів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території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Боратинської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сільської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ради</w:t>
      </w:r>
    </w:p>
    <w:p w:rsidR="00AB6480" w:rsidRDefault="00AB6480" w:rsidP="0017601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6480" w:rsidRPr="00AB6480" w:rsidRDefault="00AB6480" w:rsidP="0017601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480">
        <w:rPr>
          <w:rFonts w:ascii="Times New Roman" w:hAnsi="Times New Roman" w:cs="Times New Roman"/>
          <w:sz w:val="28"/>
          <w:szCs w:val="28"/>
        </w:rPr>
        <w:t>З метою впорядкування та належної організації діяльності у сфері пово</w:t>
      </w:r>
      <w:r>
        <w:rPr>
          <w:rFonts w:ascii="Times New Roman" w:hAnsi="Times New Roman" w:cs="Times New Roman"/>
          <w:sz w:val="28"/>
          <w:szCs w:val="28"/>
        </w:rPr>
        <w:t xml:space="preserve">дження з побутовими відходами на території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Боратинської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 w:rsidR="000623E1">
        <w:rPr>
          <w:rFonts w:ascii="Times New Roman" w:hAnsi="Times New Roman" w:cs="Times New Roman"/>
          <w:sz w:val="28"/>
          <w:szCs w:val="28"/>
        </w:rPr>
        <w:t>,</w:t>
      </w:r>
      <w:r w:rsidRPr="00AB6480">
        <w:rPr>
          <w:rFonts w:ascii="Times New Roman" w:hAnsi="Times New Roman" w:cs="Times New Roman"/>
          <w:sz w:val="28"/>
          <w:szCs w:val="28"/>
        </w:rPr>
        <w:t xml:space="preserve"> керуючись Законом України «Про відходи», постановою Кабінету Мін</w:t>
      </w:r>
      <w:r w:rsidR="00176015">
        <w:rPr>
          <w:rFonts w:ascii="Times New Roman" w:hAnsi="Times New Roman" w:cs="Times New Roman"/>
          <w:sz w:val="28"/>
          <w:szCs w:val="28"/>
        </w:rPr>
        <w:t>істрів України від 10.12.2008 №</w:t>
      </w:r>
      <w:r w:rsidRPr="00AB6480">
        <w:rPr>
          <w:rFonts w:ascii="Times New Roman" w:hAnsi="Times New Roman" w:cs="Times New Roman"/>
          <w:sz w:val="28"/>
          <w:szCs w:val="28"/>
        </w:rPr>
        <w:t>1070 «Про затвердження Правил надання послуг з вивезення побутових відходів», згідно з Порядком проведення конкурсу на надання послуг з вивезення побутових відходів, затвердженим постановою Кабінету Міністрів України від 16.11.2011 №1173 «Питання надання послуг з вивезе</w:t>
      </w:r>
      <w:r w:rsidR="00176015">
        <w:rPr>
          <w:rFonts w:ascii="Times New Roman" w:hAnsi="Times New Roman" w:cs="Times New Roman"/>
          <w:sz w:val="28"/>
          <w:szCs w:val="28"/>
        </w:rPr>
        <w:t xml:space="preserve">ння побутових відходів», </w:t>
      </w:r>
      <w:proofErr w:type="spellStart"/>
      <w:r w:rsidR="003E3F26">
        <w:rPr>
          <w:rFonts w:ascii="Times New Roman" w:hAnsi="Times New Roman" w:cs="Times New Roman"/>
          <w:sz w:val="28"/>
          <w:szCs w:val="28"/>
        </w:rPr>
        <w:t>п</w:t>
      </w:r>
      <w:r w:rsidR="00176015">
        <w:rPr>
          <w:rFonts w:ascii="Times New Roman" w:hAnsi="Times New Roman" w:cs="Times New Roman"/>
          <w:sz w:val="28"/>
          <w:szCs w:val="28"/>
        </w:rPr>
        <w:t>.«</w:t>
      </w:r>
      <w:r w:rsidRPr="00AB648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B6480">
        <w:rPr>
          <w:rFonts w:ascii="Times New Roman" w:hAnsi="Times New Roman" w:cs="Times New Roman"/>
          <w:sz w:val="28"/>
          <w:szCs w:val="28"/>
        </w:rPr>
        <w:t>» ст</w:t>
      </w:r>
      <w:r w:rsidR="00176015">
        <w:rPr>
          <w:rFonts w:ascii="Times New Roman" w:hAnsi="Times New Roman" w:cs="Times New Roman"/>
          <w:sz w:val="28"/>
          <w:szCs w:val="28"/>
        </w:rPr>
        <w:t>.</w:t>
      </w:r>
      <w:r w:rsidRPr="00AB6480">
        <w:rPr>
          <w:rFonts w:ascii="Times New Roman" w:hAnsi="Times New Roman" w:cs="Times New Roman"/>
          <w:sz w:val="28"/>
          <w:szCs w:val="28"/>
        </w:rPr>
        <w:t xml:space="preserve">30 Закону України «Про місцеве самоврядування в Україні», виконавчий комітет </w:t>
      </w:r>
      <w:r w:rsidR="00176015">
        <w:rPr>
          <w:rFonts w:ascii="Times New Roman" w:hAnsi="Times New Roman" w:cs="Times New Roman"/>
          <w:sz w:val="28"/>
          <w:szCs w:val="28"/>
        </w:rPr>
        <w:t>сільської</w:t>
      </w:r>
      <w:r w:rsidRPr="00AB6480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176015" w:rsidRDefault="00176015" w:rsidP="0017601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6480" w:rsidRPr="00176015" w:rsidRDefault="00AB6480" w:rsidP="00176015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015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3E3F26" w:rsidRPr="00124154" w:rsidRDefault="003E3F26" w:rsidP="00124154">
      <w:pPr>
        <w:pStyle w:val="a3"/>
        <w:numPr>
          <w:ilvl w:val="0"/>
          <w:numId w:val="2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154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Провести конкурс з визначення виконавця послуг з вивезення побутових відходів на території </w:t>
      </w:r>
      <w:proofErr w:type="spellStart"/>
      <w:r w:rsidRPr="00124154">
        <w:rPr>
          <w:rFonts w:ascii="Times New Roman" w:hAnsi="Times New Roman" w:cs="Times New Roman"/>
          <w:color w:val="000000"/>
          <w:sz w:val="28"/>
          <w:szCs w:val="28"/>
        </w:rPr>
        <w:t>Боратинської</w:t>
      </w:r>
      <w:proofErr w:type="spellEnd"/>
      <w:r w:rsidRPr="00124154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ради.</w:t>
      </w:r>
    </w:p>
    <w:p w:rsidR="002339C6" w:rsidRPr="00124154" w:rsidRDefault="00AB6480" w:rsidP="00124154">
      <w:pPr>
        <w:pStyle w:val="a3"/>
        <w:numPr>
          <w:ilvl w:val="0"/>
          <w:numId w:val="2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154">
        <w:rPr>
          <w:rFonts w:ascii="Times New Roman" w:hAnsi="Times New Roman" w:cs="Times New Roman"/>
          <w:sz w:val="28"/>
          <w:szCs w:val="28"/>
        </w:rPr>
        <w:t xml:space="preserve">Створити конкурсну комісію з визначення виконавця послуг з вивезення побутових відходів на території </w:t>
      </w:r>
      <w:proofErr w:type="spellStart"/>
      <w:r w:rsidR="00176015" w:rsidRPr="00124154">
        <w:rPr>
          <w:rFonts w:ascii="Times New Roman" w:hAnsi="Times New Roman" w:cs="Times New Roman"/>
          <w:sz w:val="28"/>
          <w:szCs w:val="28"/>
        </w:rPr>
        <w:t>Боратинської</w:t>
      </w:r>
      <w:proofErr w:type="spellEnd"/>
      <w:r w:rsidR="00176015" w:rsidRPr="00124154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 w:rsidRPr="00124154">
        <w:rPr>
          <w:rFonts w:ascii="Times New Roman" w:hAnsi="Times New Roman" w:cs="Times New Roman"/>
          <w:sz w:val="28"/>
          <w:szCs w:val="28"/>
        </w:rPr>
        <w:t>, (далі</w:t>
      </w:r>
      <w:r w:rsidR="00176015" w:rsidRPr="00124154">
        <w:rPr>
          <w:rFonts w:ascii="Times New Roman" w:hAnsi="Times New Roman" w:cs="Times New Roman"/>
          <w:sz w:val="28"/>
          <w:szCs w:val="28"/>
        </w:rPr>
        <w:t xml:space="preserve"> –</w:t>
      </w:r>
      <w:r w:rsidR="002339C6" w:rsidRPr="00124154">
        <w:rPr>
          <w:rFonts w:ascii="Times New Roman" w:hAnsi="Times New Roman" w:cs="Times New Roman"/>
          <w:sz w:val="28"/>
          <w:szCs w:val="28"/>
        </w:rPr>
        <w:t xml:space="preserve"> </w:t>
      </w:r>
      <w:r w:rsidRPr="00124154">
        <w:rPr>
          <w:rFonts w:ascii="Times New Roman" w:hAnsi="Times New Roman" w:cs="Times New Roman"/>
          <w:sz w:val="28"/>
          <w:szCs w:val="28"/>
        </w:rPr>
        <w:t>конкурсна комісія) та затвердити її персональний склад (додається).</w:t>
      </w:r>
    </w:p>
    <w:p w:rsidR="002339C6" w:rsidRPr="00124154" w:rsidRDefault="00AB6480" w:rsidP="00124154">
      <w:pPr>
        <w:pStyle w:val="a3"/>
        <w:numPr>
          <w:ilvl w:val="0"/>
          <w:numId w:val="2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154">
        <w:rPr>
          <w:rFonts w:ascii="Times New Roman" w:hAnsi="Times New Roman" w:cs="Times New Roman"/>
          <w:sz w:val="28"/>
          <w:szCs w:val="28"/>
        </w:rPr>
        <w:t xml:space="preserve">Затвердити Положення про конкурсну комісію з визначення виконавця послуг з вивезення побутових відходів на території </w:t>
      </w:r>
      <w:proofErr w:type="spellStart"/>
      <w:r w:rsidR="00176015" w:rsidRPr="00124154">
        <w:rPr>
          <w:rFonts w:ascii="Times New Roman" w:hAnsi="Times New Roman" w:cs="Times New Roman"/>
          <w:sz w:val="28"/>
          <w:szCs w:val="28"/>
        </w:rPr>
        <w:t>Боратинської</w:t>
      </w:r>
      <w:proofErr w:type="spellEnd"/>
      <w:r w:rsidR="00176015" w:rsidRPr="00124154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r w:rsidRPr="00124154">
        <w:rPr>
          <w:rFonts w:ascii="Times New Roman" w:hAnsi="Times New Roman" w:cs="Times New Roman"/>
          <w:sz w:val="28"/>
          <w:szCs w:val="28"/>
        </w:rPr>
        <w:t>(додається).</w:t>
      </w:r>
    </w:p>
    <w:p w:rsidR="002339C6" w:rsidRPr="00124154" w:rsidRDefault="00AB6480" w:rsidP="00124154">
      <w:pPr>
        <w:pStyle w:val="a3"/>
        <w:numPr>
          <w:ilvl w:val="0"/>
          <w:numId w:val="2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154">
        <w:rPr>
          <w:rFonts w:ascii="Times New Roman" w:hAnsi="Times New Roman" w:cs="Times New Roman"/>
          <w:sz w:val="28"/>
          <w:szCs w:val="28"/>
        </w:rPr>
        <w:t xml:space="preserve">Затвердити конкурсну документацію по проведенню конкурсу з визначення виконавця послуг з вивезення побутових відходів на території </w:t>
      </w:r>
      <w:proofErr w:type="spellStart"/>
      <w:r w:rsidR="00176015" w:rsidRPr="00124154">
        <w:rPr>
          <w:rFonts w:ascii="Times New Roman" w:hAnsi="Times New Roman" w:cs="Times New Roman"/>
          <w:sz w:val="28"/>
          <w:szCs w:val="28"/>
        </w:rPr>
        <w:t>Боратинської</w:t>
      </w:r>
      <w:proofErr w:type="spellEnd"/>
      <w:r w:rsidR="00176015" w:rsidRPr="00124154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 w:rsidRPr="00124154">
        <w:rPr>
          <w:rFonts w:ascii="Times New Roman" w:hAnsi="Times New Roman" w:cs="Times New Roman"/>
          <w:sz w:val="28"/>
          <w:szCs w:val="28"/>
        </w:rPr>
        <w:t xml:space="preserve"> (додається).</w:t>
      </w:r>
    </w:p>
    <w:p w:rsidR="002339C6" w:rsidRPr="00124154" w:rsidRDefault="00AB6480" w:rsidP="00124154">
      <w:pPr>
        <w:pStyle w:val="a3"/>
        <w:numPr>
          <w:ilvl w:val="0"/>
          <w:numId w:val="2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154">
        <w:rPr>
          <w:rFonts w:ascii="Times New Roman" w:hAnsi="Times New Roman" w:cs="Times New Roman"/>
          <w:sz w:val="28"/>
          <w:szCs w:val="28"/>
        </w:rPr>
        <w:t xml:space="preserve">Визначити, що межами території, на якій будуть надаватися послуги з вивезення побутових відходів за результатами конкурсу є загальна територія </w:t>
      </w:r>
      <w:proofErr w:type="spellStart"/>
      <w:r w:rsidR="00176015" w:rsidRPr="00124154">
        <w:rPr>
          <w:rFonts w:ascii="Times New Roman" w:hAnsi="Times New Roman" w:cs="Times New Roman"/>
          <w:sz w:val="28"/>
          <w:szCs w:val="28"/>
        </w:rPr>
        <w:t>Боратинської</w:t>
      </w:r>
      <w:proofErr w:type="spellEnd"/>
      <w:r w:rsidR="00176015" w:rsidRPr="00124154">
        <w:rPr>
          <w:rFonts w:ascii="Times New Roman" w:hAnsi="Times New Roman" w:cs="Times New Roman"/>
          <w:sz w:val="28"/>
          <w:szCs w:val="28"/>
        </w:rPr>
        <w:t xml:space="preserve"> територіальної громади</w:t>
      </w:r>
      <w:r w:rsidRPr="00124154">
        <w:rPr>
          <w:rFonts w:ascii="Times New Roman" w:hAnsi="Times New Roman" w:cs="Times New Roman"/>
          <w:sz w:val="28"/>
          <w:szCs w:val="28"/>
        </w:rPr>
        <w:t>.</w:t>
      </w:r>
    </w:p>
    <w:p w:rsidR="002339C6" w:rsidRPr="00124154" w:rsidRDefault="00176015" w:rsidP="00124154">
      <w:pPr>
        <w:pStyle w:val="a3"/>
        <w:numPr>
          <w:ilvl w:val="0"/>
          <w:numId w:val="2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154">
        <w:rPr>
          <w:rFonts w:ascii="Times New Roman" w:hAnsi="Times New Roman" w:cs="Times New Roman"/>
          <w:sz w:val="28"/>
          <w:szCs w:val="28"/>
        </w:rPr>
        <w:lastRenderedPageBreak/>
        <w:t>Конкурсній комісії</w:t>
      </w:r>
      <w:r w:rsidR="00AB6480" w:rsidRPr="00124154">
        <w:rPr>
          <w:rFonts w:ascii="Times New Roman" w:hAnsi="Times New Roman" w:cs="Times New Roman"/>
          <w:sz w:val="28"/>
          <w:szCs w:val="28"/>
        </w:rPr>
        <w:t>: опублікувати оголо</w:t>
      </w:r>
      <w:r w:rsidRPr="00124154">
        <w:rPr>
          <w:rFonts w:ascii="Times New Roman" w:hAnsi="Times New Roman" w:cs="Times New Roman"/>
          <w:sz w:val="28"/>
          <w:szCs w:val="28"/>
        </w:rPr>
        <w:t xml:space="preserve">шення про проведення конкурсу на </w:t>
      </w:r>
      <w:r w:rsidR="00AB6480" w:rsidRPr="00124154">
        <w:rPr>
          <w:rFonts w:ascii="Times New Roman" w:hAnsi="Times New Roman" w:cs="Times New Roman"/>
          <w:sz w:val="28"/>
          <w:szCs w:val="28"/>
        </w:rPr>
        <w:t xml:space="preserve">офіційному </w:t>
      </w:r>
      <w:r w:rsidRPr="00124154">
        <w:rPr>
          <w:rFonts w:ascii="Times New Roman" w:hAnsi="Times New Roman" w:cs="Times New Roman"/>
          <w:sz w:val="28"/>
          <w:szCs w:val="28"/>
        </w:rPr>
        <w:t xml:space="preserve">сайті </w:t>
      </w:r>
      <w:proofErr w:type="spellStart"/>
      <w:r w:rsidRPr="00124154">
        <w:rPr>
          <w:rFonts w:ascii="Times New Roman" w:hAnsi="Times New Roman" w:cs="Times New Roman"/>
          <w:sz w:val="28"/>
          <w:szCs w:val="28"/>
        </w:rPr>
        <w:t>Боратинської</w:t>
      </w:r>
      <w:proofErr w:type="spellEnd"/>
      <w:r w:rsidRPr="00124154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 w:rsidR="00AB6480" w:rsidRPr="00124154">
        <w:rPr>
          <w:rFonts w:ascii="Times New Roman" w:hAnsi="Times New Roman" w:cs="Times New Roman"/>
          <w:sz w:val="28"/>
          <w:szCs w:val="28"/>
        </w:rPr>
        <w:t xml:space="preserve"> не пізніше ніж за 30 календарних днів до початку конкурсу, забезпечити прийом, розгляд та оцінку конкурсних пропозицій учасників.</w:t>
      </w:r>
    </w:p>
    <w:p w:rsidR="002339C6" w:rsidRPr="00124154" w:rsidRDefault="00AB6480" w:rsidP="00124154">
      <w:pPr>
        <w:pStyle w:val="a3"/>
        <w:numPr>
          <w:ilvl w:val="0"/>
          <w:numId w:val="2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154">
        <w:rPr>
          <w:rFonts w:ascii="Times New Roman" w:hAnsi="Times New Roman" w:cs="Times New Roman"/>
          <w:sz w:val="28"/>
          <w:szCs w:val="28"/>
        </w:rPr>
        <w:t>Рішення конкурсної комісії щодо визначення переможця, оформлене протоколом, протягом не більш як п</w:t>
      </w:r>
      <w:r w:rsidR="00176015" w:rsidRPr="00124154">
        <w:rPr>
          <w:rFonts w:ascii="Times New Roman" w:hAnsi="Times New Roman" w:cs="Times New Roman"/>
          <w:sz w:val="28"/>
          <w:szCs w:val="28"/>
        </w:rPr>
        <w:t>’</w:t>
      </w:r>
      <w:r w:rsidRPr="00124154">
        <w:rPr>
          <w:rFonts w:ascii="Times New Roman" w:hAnsi="Times New Roman" w:cs="Times New Roman"/>
          <w:sz w:val="28"/>
          <w:szCs w:val="28"/>
        </w:rPr>
        <w:t>яти робочих днів з дня проведення конкурсу, ввести у дію та визначити строк, протягом якого виконавець має право надавати такі послуги.</w:t>
      </w:r>
    </w:p>
    <w:p w:rsidR="00124154" w:rsidRPr="00124154" w:rsidRDefault="00AB6480" w:rsidP="00124154">
      <w:pPr>
        <w:pStyle w:val="a3"/>
        <w:numPr>
          <w:ilvl w:val="0"/>
          <w:numId w:val="2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154">
        <w:rPr>
          <w:rFonts w:ascii="Times New Roman" w:hAnsi="Times New Roman" w:cs="Times New Roman"/>
          <w:sz w:val="28"/>
          <w:szCs w:val="28"/>
        </w:rPr>
        <w:t xml:space="preserve">Координацію роботи з виконання цього рішення покласти на </w:t>
      </w:r>
      <w:r w:rsidR="00176015" w:rsidRPr="00124154">
        <w:rPr>
          <w:rFonts w:ascii="Times New Roman" w:hAnsi="Times New Roman" w:cs="Times New Roman"/>
          <w:sz w:val="28"/>
          <w:szCs w:val="28"/>
        </w:rPr>
        <w:t xml:space="preserve">спеціаліста-юрисконсульта (Богдану </w:t>
      </w:r>
      <w:r w:rsidR="00176015" w:rsidRPr="00124154">
        <w:rPr>
          <w:rFonts w:ascii="Times New Roman" w:hAnsi="Times New Roman" w:cs="Times New Roman"/>
          <w:caps/>
          <w:sz w:val="28"/>
          <w:szCs w:val="28"/>
        </w:rPr>
        <w:t>Макарчук</w:t>
      </w:r>
      <w:r w:rsidR="00176015" w:rsidRPr="00124154">
        <w:rPr>
          <w:rFonts w:ascii="Times New Roman" w:hAnsi="Times New Roman" w:cs="Times New Roman"/>
          <w:sz w:val="28"/>
          <w:szCs w:val="28"/>
        </w:rPr>
        <w:t>)</w:t>
      </w:r>
      <w:r w:rsidRPr="00124154">
        <w:rPr>
          <w:rFonts w:ascii="Times New Roman" w:hAnsi="Times New Roman" w:cs="Times New Roman"/>
          <w:sz w:val="28"/>
          <w:szCs w:val="28"/>
        </w:rPr>
        <w:t>.</w:t>
      </w:r>
    </w:p>
    <w:p w:rsidR="00AB6480" w:rsidRPr="00124154" w:rsidRDefault="00AB6480" w:rsidP="00124154">
      <w:pPr>
        <w:pStyle w:val="a3"/>
        <w:numPr>
          <w:ilvl w:val="0"/>
          <w:numId w:val="2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154">
        <w:rPr>
          <w:rFonts w:ascii="Times New Roman" w:hAnsi="Times New Roman" w:cs="Times New Roman"/>
          <w:sz w:val="28"/>
          <w:szCs w:val="28"/>
        </w:rPr>
        <w:t>Контроль за виконан</w:t>
      </w:r>
      <w:r w:rsidR="00176015" w:rsidRPr="00124154">
        <w:rPr>
          <w:rFonts w:ascii="Times New Roman" w:hAnsi="Times New Roman" w:cs="Times New Roman"/>
          <w:sz w:val="28"/>
          <w:szCs w:val="28"/>
        </w:rPr>
        <w:t xml:space="preserve">ням даного рішення покласти на </w:t>
      </w:r>
      <w:r w:rsidRPr="00124154">
        <w:rPr>
          <w:rFonts w:ascii="Times New Roman" w:hAnsi="Times New Roman" w:cs="Times New Roman"/>
          <w:sz w:val="28"/>
          <w:szCs w:val="28"/>
        </w:rPr>
        <w:t xml:space="preserve">заступника </w:t>
      </w:r>
      <w:r w:rsidR="00176015" w:rsidRPr="00124154">
        <w:rPr>
          <w:rFonts w:ascii="Times New Roman" w:hAnsi="Times New Roman" w:cs="Times New Roman"/>
          <w:sz w:val="28"/>
          <w:szCs w:val="28"/>
        </w:rPr>
        <w:t>сільського</w:t>
      </w:r>
      <w:r w:rsidRPr="00124154">
        <w:rPr>
          <w:rFonts w:ascii="Times New Roman" w:hAnsi="Times New Roman" w:cs="Times New Roman"/>
          <w:sz w:val="28"/>
          <w:szCs w:val="28"/>
        </w:rPr>
        <w:t xml:space="preserve"> голови</w:t>
      </w:r>
      <w:r w:rsidR="00176015" w:rsidRPr="00124154">
        <w:rPr>
          <w:rFonts w:ascii="Times New Roman" w:hAnsi="Times New Roman" w:cs="Times New Roman"/>
          <w:sz w:val="28"/>
          <w:szCs w:val="28"/>
        </w:rPr>
        <w:t xml:space="preserve"> </w:t>
      </w:r>
      <w:r w:rsidRPr="00124154">
        <w:rPr>
          <w:rFonts w:ascii="Times New Roman" w:hAnsi="Times New Roman" w:cs="Times New Roman"/>
          <w:sz w:val="28"/>
          <w:szCs w:val="28"/>
        </w:rPr>
        <w:t xml:space="preserve"> </w:t>
      </w:r>
      <w:r w:rsidR="00124154" w:rsidRPr="00124154">
        <w:rPr>
          <w:rFonts w:ascii="Times New Roman" w:hAnsi="Times New Roman" w:cs="Times New Roman"/>
          <w:sz w:val="28"/>
          <w:szCs w:val="28"/>
        </w:rPr>
        <w:t>(</w:t>
      </w:r>
      <w:r w:rsidR="00176015" w:rsidRPr="00124154">
        <w:rPr>
          <w:rFonts w:ascii="Times New Roman" w:hAnsi="Times New Roman" w:cs="Times New Roman"/>
          <w:sz w:val="28"/>
          <w:szCs w:val="28"/>
        </w:rPr>
        <w:t xml:space="preserve">Віктора </w:t>
      </w:r>
      <w:r w:rsidR="00124154" w:rsidRPr="00124154">
        <w:rPr>
          <w:rFonts w:ascii="Times New Roman" w:hAnsi="Times New Roman" w:cs="Times New Roman"/>
          <w:sz w:val="28"/>
          <w:szCs w:val="28"/>
        </w:rPr>
        <w:t>БЕХНЮКА)</w:t>
      </w:r>
      <w:r w:rsidRPr="00124154">
        <w:rPr>
          <w:rFonts w:ascii="Times New Roman" w:hAnsi="Times New Roman" w:cs="Times New Roman"/>
          <w:sz w:val="28"/>
          <w:szCs w:val="28"/>
        </w:rPr>
        <w:t>.</w:t>
      </w:r>
    </w:p>
    <w:p w:rsidR="00AB6480" w:rsidRDefault="00AB6480" w:rsidP="0017601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015" w:rsidRDefault="00176015" w:rsidP="0017601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6480" w:rsidRPr="009A7AEE" w:rsidRDefault="00AB6480" w:rsidP="00176015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AEE">
        <w:rPr>
          <w:rFonts w:ascii="Times New Roman" w:hAnsi="Times New Roman" w:cs="Times New Roman"/>
          <w:b/>
          <w:sz w:val="28"/>
          <w:szCs w:val="28"/>
        </w:rPr>
        <w:t>Сільський голова                                         Сергій ЯРУЧИК</w:t>
      </w:r>
    </w:p>
    <w:p w:rsidR="00AB6480" w:rsidRPr="00697EAC" w:rsidRDefault="00AB6480" w:rsidP="0017601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25697" w:rsidRDefault="00725697" w:rsidP="00176015">
      <w:pPr>
        <w:spacing w:after="0" w:line="276" w:lineRule="auto"/>
      </w:pPr>
    </w:p>
    <w:sectPr w:rsidR="007256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34AF7"/>
    <w:multiLevelType w:val="hybridMultilevel"/>
    <w:tmpl w:val="49CA23B2"/>
    <w:lvl w:ilvl="0" w:tplc="DA906D2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47354CC"/>
    <w:multiLevelType w:val="hybridMultilevel"/>
    <w:tmpl w:val="48BE25C0"/>
    <w:lvl w:ilvl="0" w:tplc="BF98B29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80"/>
    <w:rsid w:val="000623E1"/>
    <w:rsid w:val="00124154"/>
    <w:rsid w:val="00176015"/>
    <w:rsid w:val="002339C6"/>
    <w:rsid w:val="003E3F26"/>
    <w:rsid w:val="00725697"/>
    <w:rsid w:val="007D6CED"/>
    <w:rsid w:val="008F5B1E"/>
    <w:rsid w:val="009B3D64"/>
    <w:rsid w:val="00AB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58A32-1F36-4521-A033-3E2B3719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4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480"/>
    <w:pPr>
      <w:ind w:left="720"/>
      <w:contextualSpacing/>
    </w:pPr>
  </w:style>
  <w:style w:type="character" w:customStyle="1" w:styleId="docdata">
    <w:name w:val="docdata"/>
    <w:aliases w:val="docy,v5,1943,baiaagaaboqcaaadzquaaaxbbqaaaaaaaaaaaaaaaaaaaaaaaaaaaaaaaaaaaaaaaaaaaaaaaaaaaaaaaaaaaaaaaaaaaaaaaaaaaaaaaaaaaaaaaaaaaaaaaaaaaaaaaaaaaaaaaaaaaaaaaaaaaaaaaaaaaaaaaaaaaaaaaaaaaaaaaaaaaaaaaaaaaaaaaaaaaaaaaaaaaaaaaaaaaaaaaaaaaaaaaaaaaaaa"/>
    <w:basedOn w:val="a0"/>
    <w:rsid w:val="003E3F26"/>
  </w:style>
  <w:style w:type="paragraph" w:styleId="a4">
    <w:name w:val="Balloon Text"/>
    <w:basedOn w:val="a"/>
    <w:link w:val="a5"/>
    <w:uiPriority w:val="99"/>
    <w:semiHidden/>
    <w:unhideWhenUsed/>
    <w:rsid w:val="008F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F5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1648</Words>
  <Characters>940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5</cp:revision>
  <cp:lastPrinted>2021-01-04T07:21:00Z</cp:lastPrinted>
  <dcterms:created xsi:type="dcterms:W3CDTF">2020-03-25T12:48:00Z</dcterms:created>
  <dcterms:modified xsi:type="dcterms:W3CDTF">2021-01-04T07:22:00Z</dcterms:modified>
</cp:coreProperties>
</file>